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6A326F0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671B52">
        <w:rPr>
          <w:rFonts w:ascii="Times New Roman" w:hAnsi="Times New Roman" w:cs="Times New Roman"/>
          <w:b/>
          <w:bCs/>
          <w:sz w:val="36"/>
          <w:szCs w:val="36"/>
        </w:rPr>
        <w:t>Сварочные технологии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88227E5" w14:textId="2AAE4933" w:rsidR="00D428CC" w:rsidRDefault="00671B52" w:rsidP="001452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чемпионата</w:t>
      </w:r>
      <w:r w:rsidR="0014525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по профессиональному мастерству </w:t>
      </w:r>
      <w:r w:rsidR="00D428CC">
        <w:rPr>
          <w:rFonts w:ascii="Times New Roman" w:hAnsi="Times New Roman" w:cs="Times New Roman"/>
          <w:b/>
          <w:bCs/>
          <w:i/>
          <w:sz w:val="36"/>
          <w:szCs w:val="36"/>
        </w:rPr>
        <w:t>«Профессионалы»</w:t>
      </w:r>
    </w:p>
    <w:p w14:paraId="6204BA2C" w14:textId="0EE8656F" w:rsidR="00D428CC" w:rsidRDefault="0014525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в </w:t>
      </w:r>
      <w:r w:rsidR="00D428CC">
        <w:rPr>
          <w:rFonts w:ascii="Times New Roman" w:hAnsi="Times New Roman" w:cs="Times New Roman"/>
          <w:b/>
          <w:bCs/>
          <w:i/>
          <w:sz w:val="36"/>
          <w:szCs w:val="36"/>
        </w:rPr>
        <w:t>Волгоградской области</w:t>
      </w:r>
      <w:r w:rsidR="00635A5D">
        <w:rPr>
          <w:rFonts w:ascii="Times New Roman" w:hAnsi="Times New Roman" w:cs="Times New Roman"/>
          <w:b/>
          <w:bCs/>
          <w:i/>
          <w:sz w:val="36"/>
          <w:szCs w:val="36"/>
        </w:rPr>
        <w:t>- 2026</w:t>
      </w:r>
    </w:p>
    <w:p w14:paraId="54DDADBB" w14:textId="7730E799" w:rsidR="00145258" w:rsidRPr="00E21B55" w:rsidRDefault="003D3FE9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даты проведения 02</w:t>
      </w:r>
      <w:r w:rsidR="00635A5D">
        <w:rPr>
          <w:rFonts w:ascii="Times New Roman" w:hAnsi="Times New Roman" w:cs="Times New Roman"/>
          <w:b/>
          <w:bCs/>
          <w:i/>
          <w:sz w:val="36"/>
          <w:szCs w:val="36"/>
        </w:rPr>
        <w:t>.02.2026</w:t>
      </w:r>
      <w:r w:rsidR="0014525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– 0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6</w:t>
      </w:r>
      <w:r w:rsidR="00635A5D">
        <w:rPr>
          <w:rFonts w:ascii="Times New Roman" w:hAnsi="Times New Roman" w:cs="Times New Roman"/>
          <w:b/>
          <w:bCs/>
          <w:i/>
          <w:sz w:val="36"/>
          <w:szCs w:val="36"/>
        </w:rPr>
        <w:t>.02.2026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953A48D" w14:textId="77777777" w:rsidR="00E21B55" w:rsidRDefault="00E21B55" w:rsidP="00145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58CB56" w14:textId="51BE035E" w:rsidR="00671B52" w:rsidRDefault="00635A5D" w:rsidP="00671B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671B52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6796F2" w14:textId="6C1A9ABC" w:rsidR="00105A1F" w:rsidRDefault="00105A1F" w:rsidP="008F64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9897E" w14:textId="58CF8D86" w:rsidR="00C37E4F" w:rsidRDefault="007907FD">
      <w:r>
        <w:rPr>
          <w:noProof/>
          <w:lang w:eastAsia="ru-RU"/>
        </w:rPr>
        <w:drawing>
          <wp:inline distT="0" distB="0" distL="0" distR="0" wp14:anchorId="2C367EB0" wp14:editId="4844DA6E">
            <wp:extent cx="9940705" cy="6065044"/>
            <wp:effectExtent l="0" t="0" r="3810" b="0"/>
            <wp:docPr id="1" name="Рисунок 1" descr="C:\Users\viki2020\Desktop\Снимок_2026_01_15_11_08_39_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i2020\Desktop\Снимок_2026_01_15_11_08_39_20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288" cy="60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E4F" w:rsidSect="00D428C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A61C4"/>
    <w:rsid w:val="00105A1F"/>
    <w:rsid w:val="00145258"/>
    <w:rsid w:val="003D3FE9"/>
    <w:rsid w:val="00410311"/>
    <w:rsid w:val="00483FA6"/>
    <w:rsid w:val="00635A5D"/>
    <w:rsid w:val="00671B52"/>
    <w:rsid w:val="00714DFB"/>
    <w:rsid w:val="007907FD"/>
    <w:rsid w:val="008F6443"/>
    <w:rsid w:val="00C37E4F"/>
    <w:rsid w:val="00D428CC"/>
    <w:rsid w:val="00DA0A6E"/>
    <w:rsid w:val="00DF6FE4"/>
    <w:rsid w:val="00E21B55"/>
    <w:rsid w:val="00F2176C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275A-9D51-4392-A20E-2063FC47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viki2020</cp:lastModifiedBy>
  <cp:revision>18</cp:revision>
  <dcterms:created xsi:type="dcterms:W3CDTF">2023-12-21T13:25:00Z</dcterms:created>
  <dcterms:modified xsi:type="dcterms:W3CDTF">2026-01-15T08:11:00Z</dcterms:modified>
</cp:coreProperties>
</file>